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43" w:rsidRDefault="006E7AC9">
      <w:pPr>
        <w:spacing w:after="160" w:line="259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Volunteers are needed to assist in monitoring students, office management</w:t>
      </w:r>
      <w:r w:rsidR="00DC5AD1"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(please see list below for specifications), preparation of </w:t>
      </w:r>
      <w:r>
        <w:rPr>
          <w:rFonts w:ascii="Arial" w:eastAsia="Arial" w:hAnsi="Arial"/>
          <w:b/>
          <w:sz w:val="24"/>
          <w:szCs w:val="24"/>
        </w:rPr>
        <w:t>snacks/lunches, cleaning up, fundraisers, and miscellaneous duties as needed.</w:t>
      </w:r>
    </w:p>
    <w:p w:rsidR="00513243" w:rsidRDefault="00DC5AD1">
      <w:pPr>
        <w:spacing w:after="160" w:line="259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Do You have any e</w:t>
      </w:r>
      <w:r w:rsidR="006E7AC9">
        <w:rPr>
          <w:rFonts w:ascii="Arial" w:eastAsia="Arial" w:hAnsi="Arial"/>
          <w:b/>
          <w:sz w:val="24"/>
          <w:szCs w:val="24"/>
        </w:rPr>
        <w:t xml:space="preserve">xperience in the following areas: please check all that </w:t>
      </w:r>
      <w:r>
        <w:rPr>
          <w:rFonts w:ascii="Arial" w:eastAsia="Arial" w:hAnsi="Arial"/>
          <w:b/>
          <w:sz w:val="24"/>
          <w:szCs w:val="24"/>
        </w:rPr>
        <w:t>apply?</w:t>
      </w: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00513243" w:rsidRPr="00DC5AD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6E7AC9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DC5AD1">
              <w:rPr>
                <w:rFonts w:ascii="Arial" w:eastAsia="Arial" w:hAnsi="Arial"/>
                <w:b/>
                <w:sz w:val="22"/>
                <w:szCs w:val="22"/>
              </w:rPr>
              <w:t>Typing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6E7AC9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DC5AD1">
              <w:rPr>
                <w:rFonts w:ascii="Arial" w:eastAsia="Arial" w:hAnsi="Arial"/>
                <w:b/>
                <w:sz w:val="22"/>
                <w:szCs w:val="22"/>
              </w:rPr>
              <w:t>Please list any other areas of expertise below.</w:t>
            </w:r>
          </w:p>
        </w:tc>
      </w:tr>
      <w:tr w:rsidR="00513243" w:rsidRPr="00DC5AD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DC5AD1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DC5AD1">
              <w:rPr>
                <w:rFonts w:ascii="Arial" w:eastAsia="Arial" w:hAnsi="Arial"/>
                <w:b/>
                <w:sz w:val="22"/>
                <w:szCs w:val="22"/>
              </w:rPr>
              <w:t>Filing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513243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513243" w:rsidRPr="00DC5AD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6E7AC9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DC5AD1">
              <w:rPr>
                <w:rFonts w:ascii="Arial" w:eastAsia="Arial" w:hAnsi="Arial"/>
                <w:b/>
                <w:sz w:val="22"/>
                <w:szCs w:val="22"/>
              </w:rPr>
              <w:t>Power Point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513243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513243" w:rsidRPr="00DC5AD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6E7AC9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DC5AD1">
              <w:rPr>
                <w:rFonts w:ascii="Arial" w:eastAsia="Arial" w:hAnsi="Arial"/>
                <w:b/>
                <w:sz w:val="22"/>
                <w:szCs w:val="22"/>
              </w:rPr>
              <w:t>Word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513243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513243" w:rsidRPr="00DC5AD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6E7AC9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DC5AD1">
              <w:rPr>
                <w:rFonts w:ascii="Arial" w:eastAsia="Arial" w:hAnsi="Arial"/>
                <w:b/>
                <w:sz w:val="22"/>
                <w:szCs w:val="22"/>
              </w:rPr>
              <w:t>Excel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513243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513243" w:rsidRPr="00DC5AD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6E7AC9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DC5AD1">
              <w:rPr>
                <w:rFonts w:ascii="Arial" w:eastAsia="Arial" w:hAnsi="Arial"/>
                <w:b/>
                <w:sz w:val="22"/>
                <w:szCs w:val="22"/>
              </w:rPr>
              <w:t>Newsletters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513243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513243" w:rsidRPr="00DC5AD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6E7AC9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DC5AD1">
              <w:rPr>
                <w:rFonts w:ascii="Arial" w:eastAsia="Arial" w:hAnsi="Arial"/>
                <w:b/>
                <w:sz w:val="22"/>
                <w:szCs w:val="22"/>
              </w:rPr>
              <w:t>Websites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513243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513243" w:rsidRPr="00DC5AD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DC5AD1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DC5AD1">
              <w:rPr>
                <w:rFonts w:ascii="Arial" w:eastAsia="Arial" w:hAnsi="Arial"/>
                <w:b/>
                <w:sz w:val="22"/>
                <w:szCs w:val="22"/>
              </w:rPr>
              <w:t>Graphics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43" w:rsidRPr="00DC5AD1" w:rsidRDefault="00513243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DC5AD1" w:rsidRPr="00DC5AD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D1" w:rsidRPr="00DC5AD1" w:rsidRDefault="00DC5AD1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DC5AD1">
              <w:rPr>
                <w:rFonts w:ascii="Arial" w:eastAsia="Arial" w:hAnsi="Arial"/>
                <w:b/>
                <w:sz w:val="22"/>
                <w:szCs w:val="22"/>
              </w:rPr>
              <w:t>Fundraising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D1" w:rsidRPr="00DC5AD1" w:rsidRDefault="00DC5AD1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  <w:tr w:rsidR="00DC5AD1" w:rsidRPr="00DC5AD1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D1" w:rsidRPr="00DC5AD1" w:rsidRDefault="00DC5AD1">
            <w:pPr>
              <w:rPr>
                <w:rFonts w:ascii="Arial" w:eastAsia="Arial" w:hAnsi="Arial"/>
                <w:b/>
                <w:sz w:val="22"/>
                <w:szCs w:val="22"/>
              </w:rPr>
            </w:pPr>
            <w:r w:rsidRPr="00DC5AD1">
              <w:rPr>
                <w:rFonts w:ascii="Arial" w:eastAsia="Arial" w:hAnsi="Arial"/>
                <w:b/>
                <w:sz w:val="22"/>
                <w:szCs w:val="22"/>
              </w:rPr>
              <w:t>Other (list)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AD1" w:rsidRPr="00DC5AD1" w:rsidRDefault="00DC5AD1">
            <w:pPr>
              <w:rPr>
                <w:rFonts w:ascii="Arial" w:eastAsia="Arial" w:hAnsi="Arial"/>
                <w:b/>
                <w:sz w:val="22"/>
                <w:szCs w:val="22"/>
              </w:rPr>
            </w:pPr>
          </w:p>
        </w:tc>
      </w:tr>
    </w:tbl>
    <w:p w:rsidR="00513243" w:rsidRDefault="00513243">
      <w:pPr>
        <w:spacing w:after="160" w:line="259" w:lineRule="auto"/>
        <w:rPr>
          <w:rFonts w:ascii="Arial" w:eastAsia="Arial" w:hAnsi="Arial"/>
          <w:b/>
          <w:sz w:val="24"/>
          <w:szCs w:val="24"/>
        </w:rPr>
      </w:pPr>
    </w:p>
    <w:p w:rsidR="00513243" w:rsidRDefault="006E7AC9">
      <w:pPr>
        <w:spacing w:after="160" w:line="259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Parent Name______________________________________________________________</w:t>
      </w:r>
    </w:p>
    <w:p w:rsidR="00513243" w:rsidRDefault="00513243">
      <w:pPr>
        <w:spacing w:after="160" w:line="259" w:lineRule="auto"/>
        <w:rPr>
          <w:rFonts w:ascii="Arial" w:eastAsia="Arial" w:hAnsi="Arial"/>
          <w:b/>
          <w:sz w:val="24"/>
          <w:szCs w:val="24"/>
        </w:rPr>
      </w:pPr>
    </w:p>
    <w:p w:rsidR="00513243" w:rsidRDefault="006E7AC9">
      <w:pPr>
        <w:spacing w:after="160" w:line="259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Contact #__________________________________________________________</w:t>
      </w:r>
    </w:p>
    <w:p w:rsidR="00513243" w:rsidRDefault="006E7AC9">
      <w:pPr>
        <w:spacing w:after="16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Name of Child(ren) in the EN-RICH-MENT Program:</w:t>
      </w:r>
    </w:p>
    <w:p w:rsidR="00513243" w:rsidRDefault="006E7AC9">
      <w:pPr>
        <w:spacing w:after="160"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______________________________________________________________________________________________________________________________________</w:t>
      </w:r>
    </w:p>
    <w:p w:rsidR="00513243" w:rsidRDefault="006E7AC9">
      <w:pPr>
        <w:spacing w:after="160" w:line="259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Summer Classes are Tuesday, Wednesday and Thursdays 10am-3pm.</w:t>
      </w:r>
      <w:r w:rsidR="00DC5AD1">
        <w:rPr>
          <w:rFonts w:ascii="Arial" w:eastAsia="Arial" w:hAnsi="Arial"/>
          <w:b/>
          <w:sz w:val="24"/>
          <w:szCs w:val="24"/>
        </w:rPr>
        <w:t>(June-July)</w:t>
      </w:r>
      <w:r>
        <w:rPr>
          <w:rFonts w:ascii="Arial" w:eastAsia="Arial" w:hAnsi="Arial"/>
          <w:b/>
          <w:sz w:val="24"/>
          <w:szCs w:val="24"/>
        </w:rPr>
        <w:t xml:space="preserve"> </w:t>
      </w:r>
    </w:p>
    <w:p w:rsidR="00513243" w:rsidRDefault="006E7AC9">
      <w:pPr>
        <w:spacing w:after="160" w:line="259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Fall Classes are Saturdays 9am -3pm. </w:t>
      </w:r>
      <w:r w:rsidR="00DC5AD1">
        <w:rPr>
          <w:rFonts w:ascii="Arial" w:eastAsia="Arial" w:hAnsi="Arial"/>
          <w:b/>
          <w:sz w:val="24"/>
          <w:szCs w:val="24"/>
        </w:rPr>
        <w:t>(mid-August – mid-May)</w:t>
      </w:r>
    </w:p>
    <w:p w:rsidR="00513243" w:rsidRDefault="006E7AC9">
      <w:pPr>
        <w:spacing w:after="160" w:line="259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Please note what tim</w:t>
      </w:r>
      <w:r>
        <w:rPr>
          <w:rFonts w:ascii="Arial" w:eastAsia="Arial" w:hAnsi="Arial"/>
          <w:b/>
          <w:sz w:val="24"/>
          <w:szCs w:val="24"/>
        </w:rPr>
        <w:t>es you are available to volunteer:</w:t>
      </w:r>
    </w:p>
    <w:p w:rsidR="00513243" w:rsidRPr="00DC5AD1" w:rsidRDefault="006E7AC9">
      <w:pPr>
        <w:spacing w:after="160" w:line="259" w:lineRule="auto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DC5AD1">
        <w:rPr>
          <w:rFonts w:ascii="Arial" w:eastAsia="Arial" w:hAnsi="Arial"/>
          <w:b/>
          <w:sz w:val="28"/>
          <w:szCs w:val="28"/>
        </w:rPr>
        <w:t>___</w:t>
      </w:r>
    </w:p>
    <w:p w:rsidR="00513243" w:rsidRDefault="006E7AC9">
      <w:pPr>
        <w:spacing w:after="160" w:line="259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Signature_________</w:t>
      </w:r>
      <w:r w:rsidR="00DC5AD1">
        <w:rPr>
          <w:rFonts w:ascii="Arial" w:eastAsia="Arial" w:hAnsi="Arial"/>
          <w:b/>
          <w:sz w:val="24"/>
          <w:szCs w:val="24"/>
        </w:rPr>
        <w:t>___________________________Date</w:t>
      </w:r>
      <w:r>
        <w:rPr>
          <w:rFonts w:ascii="Arial" w:eastAsia="Arial" w:hAnsi="Arial"/>
          <w:b/>
          <w:sz w:val="24"/>
          <w:szCs w:val="24"/>
        </w:rPr>
        <w:t xml:space="preserve">___________________ </w:t>
      </w:r>
    </w:p>
    <w:p w:rsidR="00513243" w:rsidRDefault="006E7AC9">
      <w:pPr>
        <w:spacing w:after="160" w:line="259" w:lineRule="auto"/>
        <w:jc w:val="righ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</w:p>
    <w:p w:rsidR="00513243" w:rsidRDefault="00513243">
      <w:pPr>
        <w:spacing w:after="160" w:line="259" w:lineRule="auto"/>
        <w:jc w:val="right"/>
        <w:rPr>
          <w:rFonts w:ascii="Arial" w:eastAsia="Arial" w:hAnsi="Arial"/>
          <w:b/>
          <w:sz w:val="24"/>
          <w:szCs w:val="24"/>
        </w:rPr>
      </w:pPr>
    </w:p>
    <w:sectPr w:rsidR="00513243">
      <w:headerReference w:type="default" r:id="rId6"/>
      <w:pgSz w:w="11906" w:h="16838"/>
      <w:pgMar w:top="1701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C9" w:rsidRDefault="006E7AC9">
      <w:r>
        <w:separator/>
      </w:r>
    </w:p>
  </w:endnote>
  <w:endnote w:type="continuationSeparator" w:id="0">
    <w:p w:rsidR="006E7AC9" w:rsidRDefault="006E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C9" w:rsidRDefault="006E7AC9">
      <w:r>
        <w:separator/>
      </w:r>
    </w:p>
  </w:footnote>
  <w:footnote w:type="continuationSeparator" w:id="0">
    <w:p w:rsidR="006E7AC9" w:rsidRDefault="006E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43" w:rsidRDefault="006E7AC9">
    <w:pPr>
      <w:spacing w:after="160" w:line="259" w:lineRule="auto"/>
      <w:rPr>
        <w:sz w:val="36"/>
        <w:szCs w:val="36"/>
      </w:rPr>
    </w:pPr>
    <w:r>
      <w:t xml:space="preserve">    </w:t>
    </w:r>
    <w:r>
      <w:rPr>
        <w:sz w:val="36"/>
        <w:szCs w:val="36"/>
      </w:rPr>
      <w:t xml:space="preserve">  EN-RICH-MENT PARENT VOLUNTEER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3"/>
    <w:rsid w:val="00513243"/>
    <w:rsid w:val="006E7AC9"/>
    <w:rsid w:val="00DC5AD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FF040"/>
  <w15:docId w15:val="{5C135B12-6675-4B34-B776-948AF4F5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pPr>
      <w:jc w:val="both"/>
    </w:pPr>
  </w:style>
  <w:style w:type="paragraph" w:styleId="Heading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Heading2">
    <w:name w:val="heading 2"/>
    <w:uiPriority w:val="8"/>
    <w:qFormat/>
    <w:pPr>
      <w:jc w:val="both"/>
      <w:outlineLvl w:val="1"/>
    </w:pPr>
  </w:style>
  <w:style w:type="paragraph" w:styleId="Heading3">
    <w:name w:val="heading 3"/>
    <w:uiPriority w:val="9"/>
    <w:qFormat/>
    <w:pPr>
      <w:ind w:left="1000" w:hanging="400"/>
      <w:jc w:val="both"/>
      <w:outlineLvl w:val="2"/>
    </w:pPr>
  </w:style>
  <w:style w:type="paragraph" w:styleId="Heading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Heading5">
    <w:name w:val="heading 5"/>
    <w:uiPriority w:val="11"/>
    <w:qFormat/>
    <w:pPr>
      <w:ind w:left="1400" w:hanging="400"/>
      <w:jc w:val="both"/>
      <w:outlineLvl w:val="4"/>
    </w:pPr>
  </w:style>
  <w:style w:type="paragraph" w:styleId="Heading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Heading7">
    <w:name w:val="heading 7"/>
    <w:uiPriority w:val="13"/>
    <w:qFormat/>
    <w:pPr>
      <w:ind w:left="1800" w:hanging="400"/>
      <w:jc w:val="both"/>
      <w:outlineLvl w:val="6"/>
    </w:pPr>
  </w:style>
  <w:style w:type="paragraph" w:styleId="Heading8">
    <w:name w:val="heading 8"/>
    <w:uiPriority w:val="14"/>
    <w:qFormat/>
    <w:pPr>
      <w:ind w:left="2000" w:hanging="400"/>
      <w:jc w:val="both"/>
      <w:outlineLvl w:val="7"/>
    </w:pPr>
  </w:style>
  <w:style w:type="paragraph" w:styleId="Heading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pPr>
      <w:jc w:val="both"/>
    </w:pPr>
  </w:style>
  <w:style w:type="paragraph" w:styleId="Title">
    <w:name w:val="Title"/>
    <w:uiPriority w:val="6"/>
    <w:qFormat/>
    <w:pPr>
      <w:jc w:val="center"/>
    </w:pPr>
    <w:rPr>
      <w:b/>
      <w:sz w:val="32"/>
      <w:szCs w:val="32"/>
    </w:rPr>
  </w:style>
  <w:style w:type="paragraph" w:styleId="Subtitle">
    <w:name w:val="Subtitle"/>
    <w:uiPriority w:val="16"/>
    <w:qFormat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IntenseQuot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SubtleReferenc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uiPriority w:val="26"/>
    <w:qFormat/>
    <w:pPr>
      <w:ind w:left="850"/>
      <w:jc w:val="both"/>
    </w:pPr>
  </w:style>
  <w:style w:type="paragraph" w:styleId="TOCHeading">
    <w:name w:val="TOC Heading"/>
    <w:uiPriority w:val="27"/>
    <w:unhideWhenUsed/>
    <w:qFormat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pPr>
      <w:jc w:val="both"/>
    </w:pPr>
  </w:style>
  <w:style w:type="paragraph" w:styleId="TOC2">
    <w:name w:val="toc 2"/>
    <w:uiPriority w:val="29"/>
    <w:unhideWhenUsed/>
    <w:qFormat/>
    <w:pPr>
      <w:ind w:left="425"/>
      <w:jc w:val="both"/>
    </w:pPr>
  </w:style>
  <w:style w:type="paragraph" w:styleId="TOC3">
    <w:name w:val="toc 3"/>
    <w:uiPriority w:val="30"/>
    <w:unhideWhenUsed/>
    <w:qFormat/>
    <w:pPr>
      <w:ind w:left="850"/>
      <w:jc w:val="both"/>
    </w:pPr>
  </w:style>
  <w:style w:type="paragraph" w:styleId="TOC4">
    <w:name w:val="toc 4"/>
    <w:uiPriority w:val="31"/>
    <w:unhideWhenUsed/>
    <w:qFormat/>
    <w:pPr>
      <w:ind w:left="1275"/>
      <w:jc w:val="both"/>
    </w:pPr>
  </w:style>
  <w:style w:type="paragraph" w:styleId="TOC5">
    <w:name w:val="toc 5"/>
    <w:uiPriority w:val="32"/>
    <w:unhideWhenUsed/>
    <w:qFormat/>
    <w:pPr>
      <w:ind w:left="1700"/>
      <w:jc w:val="both"/>
    </w:pPr>
  </w:style>
  <w:style w:type="paragraph" w:styleId="TOC6">
    <w:name w:val="toc 6"/>
    <w:uiPriority w:val="33"/>
    <w:unhideWhenUsed/>
    <w:qFormat/>
    <w:pPr>
      <w:ind w:left="2125"/>
      <w:jc w:val="both"/>
    </w:pPr>
  </w:style>
  <w:style w:type="paragraph" w:styleId="TOC7">
    <w:name w:val="toc 7"/>
    <w:uiPriority w:val="34"/>
    <w:unhideWhenUsed/>
    <w:qFormat/>
    <w:pPr>
      <w:ind w:left="2550"/>
      <w:jc w:val="both"/>
    </w:pPr>
  </w:style>
  <w:style w:type="paragraph" w:styleId="TOC8">
    <w:name w:val="toc 8"/>
    <w:uiPriority w:val="35"/>
    <w:unhideWhenUsed/>
    <w:qFormat/>
    <w:pPr>
      <w:ind w:left="2975"/>
      <w:jc w:val="both"/>
    </w:pPr>
  </w:style>
  <w:style w:type="paragraph" w:styleId="TOC9">
    <w:name w:val="toc 9"/>
    <w:uiPriority w:val="36"/>
    <w:unhideWhenUsed/>
    <w:qFormat/>
    <w:pPr>
      <w:ind w:left="3400"/>
      <w:jc w:val="both"/>
    </w:pPr>
  </w:style>
  <w:style w:type="table" w:styleId="TableGrid">
    <w:name w:val="Table Grid"/>
    <w:basedOn w:val="Table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38"/>
    <w:tblPr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</w:style>
  <w:style w:type="table" w:styleId="PlainTable1">
    <w:name w:val="Plain Table 1"/>
    <w:basedOn w:val="TableNormal"/>
    <w:uiPriority w:val="39"/>
    <w:tblPr>
      <w:tblStyleRowBandSize w:val="1"/>
      <w:tblStyleColBandSize w:val="1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styleId="PlainTable2">
    <w:name w:val="Plain Table 2"/>
    <w:basedOn w:val="TableNormal"/>
    <w:uiPriority w:val="40"/>
    <w:tblPr>
      <w:tblStyleRowBandSize w:val="1"/>
      <w:tblStyleColBandSize w:val="1"/>
      <w:tblBorders>
        <w:top w:val="single" w:sz="4" w:space="0" w:color="7D7D7D" w:themeColor="text1" w:themeTint="82"/>
        <w:bottom w:val="single" w:sz="4" w:space="0" w:color="7D7D7D" w:themeColor="text1" w:themeTint="82"/>
      </w:tblBorders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single" w:sz="4" w:space="0" w:color="7D7D7D" w:themeColor="text1" w:themeTint="8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2Vert">
      <w:tblPr/>
      <w:tcPr>
        <w:tcBorders>
          <w:left w:val="single" w:sz="4" w:space="0" w:color="7D7D7D" w:themeColor="text1" w:themeTint="82"/>
          <w:right w:val="single" w:sz="4" w:space="0" w:color="7D7D7D" w:themeColor="text1" w:themeTint="82"/>
        </w:tcBorders>
      </w:tcPr>
    </w:tblStylePr>
    <w:tblStylePr w:type="band1Horz">
      <w:tblPr/>
      <w:tcPr>
        <w:tcBorders>
          <w:top w:val="single" w:sz="4" w:space="0" w:color="7D7D7D" w:themeColor="text1" w:themeTint="82"/>
          <w:bottom w:val="single" w:sz="4" w:space="0" w:color="7D7D7D" w:themeColor="text1" w:themeTint="82"/>
        </w:tcBorders>
      </w:tcPr>
    </w:tblStylePr>
  </w:style>
  <w:style w:type="table" w:styleId="PlainTable3">
    <w:name w:val="Plain Table 3"/>
    <w:basedOn w:val="TableNormal"/>
    <w:uiPriority w:val="41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7D7D7D" w:themeColor="text1" w:themeTint="82"/>
        </w:tcBorders>
      </w:tcPr>
    </w:tblStylePr>
    <w:tblStylePr w:type="lastRow">
      <w:rPr>
        <w:b/>
      </w:rPr>
      <w:tblPr/>
      <w:tcPr>
        <w:tcBorders>
          <w:top w:val="nil"/>
        </w:tcBorders>
      </w:tcPr>
    </w:tblStylePr>
    <w:tblStylePr w:type="firstCol">
      <w:rPr>
        <w:b/>
      </w:rPr>
      <w:tblPr/>
      <w:tcPr>
        <w:tcBorders>
          <w:right w:val="single" w:sz="4" w:space="0" w:color="7D7D7D" w:themeColor="text1" w:themeTint="82"/>
        </w:tcBorders>
      </w:tcPr>
    </w:tblStylePr>
    <w:tblStylePr w:type="lastCol">
      <w:rPr>
        <w:b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</w:style>
  <w:style w:type="table" w:styleId="PlainTable5">
    <w:name w:val="Plain Table 5"/>
    <w:basedOn w:val="TableNormal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 w:themeShade="D8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 w:themeShade="D8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 w:themeShade="D8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 w:themeShade="D8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background1" w:themeFillShade="CC"/>
      </w:tcPr>
    </w:tblStylePr>
    <w:tblStylePr w:type="band1Horz">
      <w:tblPr/>
      <w:tcPr>
        <w:shd w:val="clear" w:color="auto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Pr>
      <w:color w:val="3583CB" w:themeColor="accent1" w:themeShade="D8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Pr>
      <w:color w:val="355FA9" w:themeColor="accent5" w:themeShade="D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Pr>
      <w:color w:val="000000" w:themeColor="text1" w:themeShade="D8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Pr>
      <w:color w:val="3583CB" w:themeColor="accent1" w:themeShade="D8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Pr>
      <w:color w:val="DE6513" w:themeColor="accent2" w:themeShade="D8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Pr>
      <w:color w:val="8B8B8B" w:themeColor="accent3" w:themeShade="D8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Pr>
      <w:color w:val="D8A200" w:themeColor="accent4" w:themeShade="D8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Pr>
      <w:color w:val="355FA9" w:themeColor="accent5" w:themeShade="D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Pr>
      <w:color w:val="5E923C" w:themeColor="accent6" w:themeShade="D8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i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i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</w:rPr>
    </w:tblStylePr>
    <w:tblStylePr w:type="lastCol">
      <w:rPr>
        <w:i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Pr>
      <w:color w:val="5B9BD5" w:themeColor="accent1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Pr>
      <w:color w:val="ED7D31" w:themeColor="accent2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Pr>
      <w:color w:val="A5A5A5" w:themeColor="accent3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Pr>
      <w:color w:val="FFC000" w:themeColor="accent4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Pr>
      <w:color w:val="4472C4" w:themeColor="accent5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Pr>
      <w:color w:val="70AD47" w:themeColor="accent6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Pr>
      <w:color w:val="000000" w:themeColor="tex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Pr>
      <w:color w:val="3583CB" w:themeColor="accent1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Pr>
      <w:color w:val="DE6513" w:themeColor="accent2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Pr>
      <w:color w:val="8B8B8B" w:themeColor="accent3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Pr>
      <w:color w:val="D8A200" w:themeColor="accent4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Pr>
      <w:color w:val="355FA9" w:themeColor="accent5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Pr>
      <w:color w:val="5E923C" w:themeColor="accent6" w:themeShade="D8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halimahjohnson1999</dc:creator>
  <cp:lastModifiedBy>Betty Smith</cp:lastModifiedBy>
  <cp:revision>2</cp:revision>
  <dcterms:created xsi:type="dcterms:W3CDTF">2017-01-22T15:54:00Z</dcterms:created>
  <dcterms:modified xsi:type="dcterms:W3CDTF">2017-01-22T15:54:00Z</dcterms:modified>
</cp:coreProperties>
</file>